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93" w:rsidRDefault="00AB643B">
      <w:r>
        <w:rPr>
          <w:noProof/>
          <w:lang w:eastAsia="tr-TR"/>
        </w:rPr>
        <w:drawing>
          <wp:inline distT="0" distB="0" distL="0" distR="0">
            <wp:extent cx="1251273" cy="1889185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3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88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43B" w:rsidRDefault="00AB643B">
      <w:r w:rsidRPr="00AB643B">
        <w:rPr>
          <w:b/>
        </w:rPr>
        <w:t>Ad</w:t>
      </w:r>
      <w:r w:rsidR="004D5169">
        <w:rPr>
          <w:b/>
        </w:rPr>
        <w:t>ı</w:t>
      </w:r>
      <w:r w:rsidRPr="00AB643B">
        <w:rPr>
          <w:b/>
        </w:rPr>
        <w:t xml:space="preserve"> Soyad</w:t>
      </w:r>
      <w:r w:rsidR="004D5169">
        <w:rPr>
          <w:b/>
        </w:rPr>
        <w:t>ı</w:t>
      </w:r>
      <w:r w:rsidRPr="00AB643B">
        <w:rPr>
          <w:b/>
        </w:rPr>
        <w:t>:</w:t>
      </w:r>
      <w:r>
        <w:t xml:space="preserve"> Gamze KOÇAK</w:t>
      </w:r>
    </w:p>
    <w:p w:rsidR="00AB643B" w:rsidRDefault="00AB643B">
      <w:r w:rsidRPr="00AB643B">
        <w:rPr>
          <w:b/>
        </w:rPr>
        <w:t>Eğitim Bilgisi:</w:t>
      </w:r>
      <w:r>
        <w:t xml:space="preserve"> Karadeniz Teknik Üniversitesi/ Psikolojik Danışmanlık ve Rehberlik</w:t>
      </w:r>
      <w:r w:rsidR="004D5169">
        <w:t xml:space="preserve"> </w:t>
      </w:r>
      <w:r w:rsidR="004D5169">
        <w:t>– 2017</w:t>
      </w:r>
    </w:p>
    <w:p w:rsidR="00AB643B" w:rsidRDefault="00AB643B">
      <w:r w:rsidRPr="00AB643B">
        <w:rPr>
          <w:b/>
        </w:rPr>
        <w:t>İş Deneyimleri:</w:t>
      </w:r>
      <w:r>
        <w:t xml:space="preserve"> Başakşehir Okulları Psikolojik Danışman ve Rehber Öğretmeni</w:t>
      </w:r>
      <w:r w:rsidR="004D5169">
        <w:t xml:space="preserve"> </w:t>
      </w:r>
    </w:p>
    <w:p w:rsidR="00AB643B" w:rsidRDefault="00AB643B">
      <w:r w:rsidRPr="00AB643B">
        <w:rPr>
          <w:b/>
        </w:rPr>
        <w:t>E-Posta Adresi:</w:t>
      </w:r>
      <w:r>
        <w:t xml:space="preserve">  </w:t>
      </w:r>
      <w:hyperlink r:id="rId7" w:history="1">
        <w:r w:rsidRPr="0008257F">
          <w:rPr>
            <w:rStyle w:val="Kpr"/>
          </w:rPr>
          <w:t>g.kocak@basaksehirokullari.k12.tr</w:t>
        </w:r>
      </w:hyperlink>
    </w:p>
    <w:p w:rsidR="00AB643B" w:rsidRPr="00AB643B" w:rsidRDefault="00AB643B">
      <w:pPr>
        <w:rPr>
          <w:b/>
        </w:rPr>
      </w:pPr>
      <w:r w:rsidRPr="00AB643B">
        <w:rPr>
          <w:b/>
        </w:rPr>
        <w:t>Seminer &amp; Kurs ve Eğitimler</w:t>
      </w:r>
    </w:p>
    <w:p w:rsidR="00AB643B" w:rsidRDefault="00AB643B" w:rsidP="00884D1A">
      <w:pPr>
        <w:pStyle w:val="ListeParagraf"/>
        <w:numPr>
          <w:ilvl w:val="0"/>
          <w:numId w:val="1"/>
        </w:numPr>
      </w:pPr>
      <w:r>
        <w:t>Etkili İletişim, Beden Dili Ve Diksiyon Eğitimi</w:t>
      </w:r>
      <w:r w:rsidR="00884D1A">
        <w:t>, Rodos Grup</w:t>
      </w:r>
      <w:r>
        <w:t xml:space="preserve">, 2013 </w:t>
      </w:r>
    </w:p>
    <w:p w:rsidR="00AB643B" w:rsidRDefault="00884D1A" w:rsidP="00884D1A">
      <w:pPr>
        <w:pStyle w:val="ListeParagraf"/>
        <w:numPr>
          <w:ilvl w:val="0"/>
          <w:numId w:val="1"/>
        </w:numPr>
      </w:pPr>
      <w:r>
        <w:t>14. Ulusal PDR</w:t>
      </w:r>
      <w:r w:rsidR="00AB643B">
        <w:t xml:space="preserve"> Kongresi</w:t>
      </w:r>
      <w:r>
        <w:t>, Antalya Üniversitesi</w:t>
      </w:r>
      <w:r w:rsidR="00AB643B">
        <w:t xml:space="preserve">, 2017 </w:t>
      </w:r>
    </w:p>
    <w:p w:rsidR="00884D1A" w:rsidRDefault="00884D1A" w:rsidP="00884D1A">
      <w:pPr>
        <w:pStyle w:val="ListeParagraf"/>
        <w:numPr>
          <w:ilvl w:val="0"/>
          <w:numId w:val="1"/>
        </w:numPr>
      </w:pPr>
      <w:r>
        <w:t xml:space="preserve">Grup Uygulamalarında Oyun Ve Yaratıcı </w:t>
      </w:r>
      <w:proofErr w:type="spellStart"/>
      <w:r>
        <w:t>Dramanın</w:t>
      </w:r>
      <w:proofErr w:type="spellEnd"/>
      <w:r>
        <w:t xml:space="preserve"> Kullanımı, Akdeniz Üniversitesi,2017 </w:t>
      </w:r>
    </w:p>
    <w:p w:rsidR="00884D1A" w:rsidRDefault="00884D1A" w:rsidP="00884D1A">
      <w:pPr>
        <w:pStyle w:val="ListeParagraf"/>
        <w:numPr>
          <w:ilvl w:val="0"/>
          <w:numId w:val="1"/>
        </w:numPr>
      </w:pPr>
      <w:r>
        <w:t xml:space="preserve">Türkiye Bağımlılıkla Mücadele Uygulayıcı Eğitimi, Yeşilay, 2018 </w:t>
      </w:r>
      <w:bookmarkStart w:id="0" w:name="_GoBack"/>
      <w:bookmarkEnd w:id="0"/>
    </w:p>
    <w:p w:rsidR="00884D1A" w:rsidRDefault="00884D1A" w:rsidP="00884D1A">
      <w:pPr>
        <w:pStyle w:val="ListeParagraf"/>
        <w:numPr>
          <w:ilvl w:val="0"/>
          <w:numId w:val="1"/>
        </w:numPr>
      </w:pPr>
      <w:r>
        <w:t xml:space="preserve">Akran Zorbalığı Eğitim Programı, Yakın Doğu Üniversitesi, 2018 </w:t>
      </w:r>
    </w:p>
    <w:p w:rsidR="00AB643B" w:rsidRDefault="00AB643B" w:rsidP="00884D1A">
      <w:pPr>
        <w:pStyle w:val="ListeParagraf"/>
        <w:numPr>
          <w:ilvl w:val="0"/>
          <w:numId w:val="1"/>
        </w:numPr>
      </w:pPr>
      <w:r>
        <w:t>Eğitimde Oyunlaştırma Eğitimi</w:t>
      </w:r>
      <w:r w:rsidR="00884D1A">
        <w:t>,</w:t>
      </w:r>
      <w:r>
        <w:t xml:space="preserve"> </w:t>
      </w:r>
      <w:proofErr w:type="spellStart"/>
      <w:r>
        <w:t>Bahçeşehir</w:t>
      </w:r>
      <w:proofErr w:type="spellEnd"/>
      <w:r>
        <w:t xml:space="preserve"> Ü</w:t>
      </w:r>
      <w:r w:rsidR="00884D1A">
        <w:t>niversitesi SEM</w:t>
      </w:r>
      <w:r>
        <w:t xml:space="preserve">, 2019 </w:t>
      </w:r>
    </w:p>
    <w:p w:rsidR="00AB643B" w:rsidRDefault="00AB643B" w:rsidP="00884D1A">
      <w:pPr>
        <w:pStyle w:val="ListeParagraf"/>
        <w:numPr>
          <w:ilvl w:val="0"/>
          <w:numId w:val="1"/>
        </w:numPr>
      </w:pPr>
      <w:r>
        <w:t>Eğitimde İyi Örnekler Konferansı</w:t>
      </w:r>
      <w:r w:rsidR="00884D1A">
        <w:t>, Sabancı Üniversitesi</w:t>
      </w:r>
      <w:r>
        <w:t xml:space="preserve">, 2019 </w:t>
      </w:r>
    </w:p>
    <w:p w:rsidR="00AB643B" w:rsidRDefault="00AB643B" w:rsidP="00884D1A">
      <w:pPr>
        <w:pStyle w:val="ListeParagraf"/>
        <w:numPr>
          <w:ilvl w:val="0"/>
          <w:numId w:val="1"/>
        </w:numPr>
      </w:pPr>
      <w:r>
        <w:t>V. Psikolojik Danışma Sempozyumu</w:t>
      </w:r>
      <w:r w:rsidR="00884D1A">
        <w:t>, Boğaziçi Üniversitesi</w:t>
      </w:r>
      <w:r>
        <w:t xml:space="preserve">, 2019 </w:t>
      </w:r>
    </w:p>
    <w:p w:rsidR="00AB643B" w:rsidRDefault="00AB643B" w:rsidP="00884D1A">
      <w:pPr>
        <w:pStyle w:val="ListeParagraf"/>
        <w:numPr>
          <w:ilvl w:val="0"/>
          <w:numId w:val="1"/>
        </w:numPr>
      </w:pPr>
      <w:r>
        <w:t>Objektif Çocuk Testleri Eğitimi</w:t>
      </w:r>
      <w:r w:rsidR="00884D1A">
        <w:t>,</w:t>
      </w:r>
      <w:r>
        <w:t xml:space="preserve"> Türk</w:t>
      </w:r>
      <w:r w:rsidR="00884D1A">
        <w:t xml:space="preserve"> PDR Derneği</w:t>
      </w:r>
      <w:r>
        <w:t xml:space="preserve">, 2019 </w:t>
      </w:r>
    </w:p>
    <w:p w:rsidR="00AB643B" w:rsidRDefault="00AB643B" w:rsidP="00884D1A">
      <w:pPr>
        <w:pStyle w:val="ListeParagraf"/>
        <w:numPr>
          <w:ilvl w:val="0"/>
          <w:numId w:val="1"/>
        </w:numPr>
      </w:pPr>
      <w:r>
        <w:t>Kısa Sürekli Çözüm Odaklı Terapi Eğitimi</w:t>
      </w:r>
      <w:r w:rsidR="00884D1A">
        <w:t>,</w:t>
      </w:r>
      <w:r>
        <w:t xml:space="preserve"> </w:t>
      </w:r>
      <w:r w:rsidR="00884D1A">
        <w:t>PADEM</w:t>
      </w:r>
      <w:r>
        <w:t xml:space="preserve"> Danışmanlık Merkezi, 2019</w:t>
      </w:r>
    </w:p>
    <w:p w:rsidR="00884D1A" w:rsidRPr="00884D1A" w:rsidRDefault="00884D1A" w:rsidP="00884D1A">
      <w:pPr>
        <w:rPr>
          <w:b/>
        </w:rPr>
      </w:pPr>
      <w:r w:rsidRPr="00884D1A">
        <w:rPr>
          <w:b/>
        </w:rPr>
        <w:t xml:space="preserve">Sertifikalar </w:t>
      </w:r>
    </w:p>
    <w:p w:rsidR="00884D1A" w:rsidRDefault="00884D1A" w:rsidP="00884D1A">
      <w:pPr>
        <w:pStyle w:val="ListeParagraf"/>
        <w:numPr>
          <w:ilvl w:val="0"/>
          <w:numId w:val="2"/>
        </w:numPr>
      </w:pPr>
      <w:r>
        <w:t xml:space="preserve">Etkili İletişim, Beden Dili Ve Diksiyon Eğitimi, Rodos Grup, 2013 </w:t>
      </w:r>
    </w:p>
    <w:p w:rsidR="00884D1A" w:rsidRDefault="00884D1A" w:rsidP="00884D1A">
      <w:pPr>
        <w:pStyle w:val="ListeParagraf"/>
        <w:numPr>
          <w:ilvl w:val="0"/>
          <w:numId w:val="2"/>
        </w:numPr>
      </w:pPr>
      <w:r>
        <w:t xml:space="preserve">TBM Uygulayıcı Eğitimi </w:t>
      </w:r>
      <w:proofErr w:type="gramStart"/>
      <w:r>
        <w:t>Yeşilay , 2018</w:t>
      </w:r>
      <w:proofErr w:type="gramEnd"/>
      <w:r>
        <w:t xml:space="preserve"> </w:t>
      </w:r>
    </w:p>
    <w:p w:rsidR="00884D1A" w:rsidRDefault="00884D1A" w:rsidP="00884D1A">
      <w:pPr>
        <w:pStyle w:val="ListeParagraf"/>
        <w:numPr>
          <w:ilvl w:val="0"/>
          <w:numId w:val="2"/>
        </w:numPr>
      </w:pPr>
      <w:r>
        <w:t xml:space="preserve">Eğitimde Oyunlaştırma Eğitimi, BAUSEM, 2019 </w:t>
      </w:r>
    </w:p>
    <w:p w:rsidR="00884D1A" w:rsidRDefault="00884D1A" w:rsidP="00884D1A">
      <w:pPr>
        <w:pStyle w:val="ListeParagraf"/>
        <w:numPr>
          <w:ilvl w:val="0"/>
          <w:numId w:val="2"/>
        </w:numPr>
      </w:pPr>
      <w:r>
        <w:t xml:space="preserve">Objektif Çocuk Testleri Eğitimi, Türk PDR Derneği, 2019 </w:t>
      </w:r>
    </w:p>
    <w:p w:rsidR="00884D1A" w:rsidRDefault="00884D1A" w:rsidP="00884D1A">
      <w:pPr>
        <w:pStyle w:val="ListeParagraf"/>
        <w:numPr>
          <w:ilvl w:val="0"/>
          <w:numId w:val="2"/>
        </w:numPr>
      </w:pPr>
      <w:r>
        <w:t>Kısa Süreli Çözüm Odaklı Terapi Eğitimi, PADEM Danışmanlık Merkezi, 2019</w:t>
      </w:r>
    </w:p>
    <w:p w:rsidR="00AB643B" w:rsidRDefault="00AB643B"/>
    <w:p w:rsidR="00AB643B" w:rsidRDefault="00AB643B"/>
    <w:sectPr w:rsidR="00AB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7945"/>
    <w:multiLevelType w:val="hybridMultilevel"/>
    <w:tmpl w:val="4D3A0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737A1"/>
    <w:multiLevelType w:val="hybridMultilevel"/>
    <w:tmpl w:val="91A86CF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3B"/>
    <w:rsid w:val="004D5169"/>
    <w:rsid w:val="00884D1A"/>
    <w:rsid w:val="00AB643B"/>
    <w:rsid w:val="00F0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43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B643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84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43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B643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8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.kocak@basaksehirokullari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2020-01-10T07:21:00Z</dcterms:created>
  <dcterms:modified xsi:type="dcterms:W3CDTF">2020-01-10T08:12:00Z</dcterms:modified>
</cp:coreProperties>
</file>